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441" w:rsidRDefault="00E23441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F810DF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F810DF">
              <w:rPr>
                <w:rFonts w:ascii="Arial" w:hAnsi="Arial" w:cs="Arial"/>
                <w:sz w:val="22"/>
                <w:szCs w:val="22"/>
              </w:rPr>
              <w:t>3250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F810DF" w:rsidP="0011546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1-22</w:t>
            </w:r>
            <w:bookmarkStart w:id="0" w:name="_GoBack"/>
            <w:bookmarkEnd w:id="0"/>
            <w:r w:rsidR="00D31B03">
              <w:rPr>
                <w:rFonts w:ascii="Arial" w:hAnsi="Arial" w:cs="Arial"/>
                <w:b/>
                <w:sz w:val="22"/>
                <w:szCs w:val="22"/>
              </w:rPr>
              <w:t>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F810DF" w:rsidP="00BA5F4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F810DF">
              <w:rPr>
                <w:rFonts w:ascii="Arial" w:hAnsi="Arial" w:cs="Arial"/>
                <w:sz w:val="22"/>
                <w:szCs w:val="22"/>
              </w:rPr>
              <w:t>Albuquerque School of Excellence Expansion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D31B03" w:rsidP="00CC4C6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0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0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F810DF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F810DF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F810DF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F810D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F810DF" w:rsidRDefault="003B75A6" w:rsidP="006C18FA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</w:t>
      </w:r>
      <w:r w:rsidR="00D31B03">
        <w:rPr>
          <w:rFonts w:ascii="Arial" w:hAnsi="Arial" w:cs="Arial"/>
          <w:sz w:val="22"/>
          <w:szCs w:val="22"/>
        </w:rPr>
        <w:t xml:space="preserve">n approved grading and drainage plan </w:t>
      </w:r>
      <w:r>
        <w:rPr>
          <w:rFonts w:ascii="Arial" w:hAnsi="Arial" w:cs="Arial"/>
          <w:sz w:val="22"/>
          <w:szCs w:val="22"/>
        </w:rPr>
        <w:t xml:space="preserve">with Engineer’s stamp date: </w:t>
      </w:r>
      <w:r w:rsidR="00F810DF">
        <w:rPr>
          <w:rFonts w:ascii="Arial" w:hAnsi="Arial" w:cs="Arial"/>
          <w:sz w:val="22"/>
          <w:szCs w:val="22"/>
        </w:rPr>
        <w:t>11/20/19.</w:t>
      </w:r>
    </w:p>
    <w:p w:rsidR="00D31B03" w:rsidRPr="00D31B03" w:rsidRDefault="00F810DF" w:rsidP="006C18FA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cross lot drainage easement on lot E1A2, for each other’s benefit; name maintenance responsibility.</w:t>
      </w:r>
    </w:p>
    <w:p w:rsidR="00BF37E9" w:rsidRPr="001E36AE" w:rsidRDefault="00BF37E9" w:rsidP="001E36AE">
      <w:pPr>
        <w:pStyle w:val="ListParagraph"/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F810DF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F810DF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D31B03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PE, Senior</w:t>
    </w:r>
    <w:r w:rsidR="00774232">
      <w:rPr>
        <w:rFonts w:ascii="Arial" w:hAnsi="Arial" w:cs="Arial"/>
        <w:sz w:val="20"/>
        <w:szCs w:val="22"/>
      </w:rPr>
      <w:t xml:space="preserve"> Engineer</w:t>
    </w:r>
    <w:r w:rsidR="00DF78CD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 dpeterson</w:t>
    </w:r>
    <w:r w:rsidR="00774232">
      <w:rPr>
        <w:rFonts w:ascii="Arial" w:hAnsi="Arial" w:cs="Arial"/>
        <w:sz w:val="20"/>
        <w:szCs w:val="22"/>
      </w:rPr>
      <w:t>@cabq.gov</w:t>
    </w:r>
    <w:r w:rsidR="00774232"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154FF"/>
    <w:rsid w:val="00020267"/>
    <w:rsid w:val="000401D5"/>
    <w:rsid w:val="00041ADB"/>
    <w:rsid w:val="00041E46"/>
    <w:rsid w:val="000428AF"/>
    <w:rsid w:val="00046DA6"/>
    <w:rsid w:val="00054271"/>
    <w:rsid w:val="000672FE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15469"/>
    <w:rsid w:val="00120E9D"/>
    <w:rsid w:val="001340D7"/>
    <w:rsid w:val="00136997"/>
    <w:rsid w:val="00140033"/>
    <w:rsid w:val="00186988"/>
    <w:rsid w:val="001948D5"/>
    <w:rsid w:val="00195DA8"/>
    <w:rsid w:val="001B3A7F"/>
    <w:rsid w:val="001D7CF4"/>
    <w:rsid w:val="001E36AE"/>
    <w:rsid w:val="001E47A5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B75A6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B3CFE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18FA"/>
    <w:rsid w:val="006C3E5C"/>
    <w:rsid w:val="006C630C"/>
    <w:rsid w:val="006D2F8F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16BF9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54D1"/>
    <w:rsid w:val="00BE0659"/>
    <w:rsid w:val="00BF37E9"/>
    <w:rsid w:val="00C049B2"/>
    <w:rsid w:val="00C12666"/>
    <w:rsid w:val="00C2611E"/>
    <w:rsid w:val="00C914C5"/>
    <w:rsid w:val="00C926FC"/>
    <w:rsid w:val="00C979C2"/>
    <w:rsid w:val="00CB1B81"/>
    <w:rsid w:val="00CC1F95"/>
    <w:rsid w:val="00CC3BAA"/>
    <w:rsid w:val="00CC4C63"/>
    <w:rsid w:val="00CD040D"/>
    <w:rsid w:val="00CE7FC7"/>
    <w:rsid w:val="00D000EB"/>
    <w:rsid w:val="00D012E4"/>
    <w:rsid w:val="00D059DB"/>
    <w:rsid w:val="00D31B03"/>
    <w:rsid w:val="00D44B2E"/>
    <w:rsid w:val="00D72C50"/>
    <w:rsid w:val="00D772BA"/>
    <w:rsid w:val="00D8033B"/>
    <w:rsid w:val="00D8171E"/>
    <w:rsid w:val="00D84EA0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10DF"/>
    <w:rsid w:val="00F829FE"/>
    <w:rsid w:val="00F94D82"/>
    <w:rsid w:val="00FA09BF"/>
    <w:rsid w:val="00FB4705"/>
    <w:rsid w:val="00FB4DAE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E34F-5BF5-459E-AFD5-FEBF1A7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6</cp:revision>
  <cp:lastPrinted>2019-09-24T15:57:00Z</cp:lastPrinted>
  <dcterms:created xsi:type="dcterms:W3CDTF">2019-10-29T15:11:00Z</dcterms:created>
  <dcterms:modified xsi:type="dcterms:W3CDTF">2020-01-21T18:52:00Z</dcterms:modified>
</cp:coreProperties>
</file>