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F3904">
      <w:pPr>
        <w:pStyle w:val="Date"/>
        <w:rPr>
          <w:sz w:val="24"/>
        </w:rPr>
      </w:pPr>
      <w:r>
        <w:rPr>
          <w:sz w:val="24"/>
        </w:rPr>
        <w:t>February 2</w:t>
      </w:r>
      <w:r w:rsidR="00BA0FD1">
        <w:rPr>
          <w:sz w:val="24"/>
        </w:rPr>
        <w:t>4</w:t>
      </w:r>
      <w:r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F3904">
        <w:rPr>
          <w:b/>
          <w:sz w:val="24"/>
          <w:szCs w:val="24"/>
        </w:rPr>
        <w:t>S</w:t>
      </w:r>
      <w:r w:rsidR="00BA0FD1">
        <w:rPr>
          <w:b/>
          <w:sz w:val="24"/>
          <w:szCs w:val="24"/>
        </w:rPr>
        <w:t>ilver Oak Estates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F3904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BA0FD1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BA0FD1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BA0FD1">
        <w:rPr>
          <w:b/>
          <w:sz w:val="24"/>
          <w:szCs w:val="24"/>
        </w:rPr>
        <w:t>C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</w:t>
      </w:r>
      <w:r w:rsidR="00BA0FD1">
        <w:rPr>
          <w:b/>
          <w:sz w:val="24"/>
          <w:szCs w:val="24"/>
        </w:rPr>
        <w:t>101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F3904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AF3904">
        <w:rPr>
          <w:sz w:val="24"/>
          <w:szCs w:val="24"/>
        </w:rPr>
        <w:t>19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AF3904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AF3904">
        <w:rPr>
          <w:sz w:val="24"/>
          <w:szCs w:val="24"/>
        </w:rPr>
        <w:t>ESC Permit for Grading and Building Permit</w:t>
      </w:r>
      <w:r w:rsidR="00AB1F71">
        <w:rPr>
          <w:sz w:val="24"/>
          <w:szCs w:val="24"/>
        </w:rPr>
        <w:t>.</w:t>
      </w:r>
    </w:p>
    <w:p w:rsidR="00AF3904" w:rsidRPr="00AF3904" w:rsidRDefault="00AF3904" w:rsidP="00BA0FD1">
      <w:pPr>
        <w:rPr>
          <w:sz w:val="24"/>
          <w:szCs w:val="24"/>
        </w:rPr>
      </w:pPr>
      <w:r>
        <w:tab/>
      </w:r>
      <w:r w:rsidRPr="00AF3904">
        <w:rPr>
          <w:sz w:val="24"/>
          <w:szCs w:val="24"/>
        </w:rPr>
        <w:t>Howe</w:t>
      </w:r>
      <w:r>
        <w:rPr>
          <w:sz w:val="24"/>
          <w:szCs w:val="24"/>
        </w:rPr>
        <w:t>v</w:t>
      </w:r>
      <w:r w:rsidRPr="00AF3904">
        <w:rPr>
          <w:sz w:val="24"/>
          <w:szCs w:val="24"/>
        </w:rPr>
        <w:t>er, the plan c</w:t>
      </w:r>
      <w:r>
        <w:rPr>
          <w:sz w:val="24"/>
          <w:szCs w:val="24"/>
        </w:rPr>
        <w:t>a</w:t>
      </w:r>
      <w:r w:rsidRPr="00AF3904">
        <w:rPr>
          <w:sz w:val="24"/>
          <w:szCs w:val="24"/>
        </w:rPr>
        <w:t>nn</w:t>
      </w:r>
      <w:r>
        <w:rPr>
          <w:sz w:val="24"/>
          <w:szCs w:val="24"/>
        </w:rPr>
        <w:t xml:space="preserve">ot be approved for Work order </w:t>
      </w:r>
      <w:r w:rsidR="00BA0FD1">
        <w:rPr>
          <w:sz w:val="24"/>
          <w:szCs w:val="24"/>
        </w:rPr>
        <w:t>until BMPs and appropriate notes for work in the ROW are added to the plan.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7D56E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D56E1"/>
    <w:rsid w:val="007E266A"/>
    <w:rsid w:val="007E4523"/>
    <w:rsid w:val="007E5A26"/>
    <w:rsid w:val="008B05A4"/>
    <w:rsid w:val="008B7F27"/>
    <w:rsid w:val="008C656D"/>
    <w:rsid w:val="008E4B7F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AF3904"/>
    <w:rsid w:val="00B246AB"/>
    <w:rsid w:val="00B56E22"/>
    <w:rsid w:val="00BA0FD1"/>
    <w:rsid w:val="00C562ED"/>
    <w:rsid w:val="00C62E65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0D3F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2016-02-24T17:45:00Z</cp:lastPrinted>
  <dcterms:created xsi:type="dcterms:W3CDTF">2016-02-24T17:42:00Z</dcterms:created>
  <dcterms:modified xsi:type="dcterms:W3CDTF">2016-02-24T17:58:00Z</dcterms:modified>
</cp:coreProperties>
</file>