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5917EA" w:rsidRDefault="00E56DCE" w:rsidP="00641B2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March 15, 2022</w:t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Brian Horan</w:t>
      </w:r>
      <w:r w:rsidR="003D3308" w:rsidRPr="005917EA">
        <w:rPr>
          <w:rFonts w:ascii="Arial" w:hAnsi="Arial"/>
          <w:sz w:val="18"/>
          <w:szCs w:val="18"/>
        </w:rPr>
        <w:t>,</w:t>
      </w:r>
      <w:r w:rsidR="00641B25" w:rsidRPr="005917EA">
        <w:rPr>
          <w:rFonts w:ascii="Arial" w:hAnsi="Arial"/>
          <w:sz w:val="18"/>
          <w:szCs w:val="18"/>
        </w:rPr>
        <w:t xml:space="preserve"> P.E.</w:t>
      </w:r>
    </w:p>
    <w:p w:rsidR="00C743FD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Galloway &amp; Company</w:t>
      </w:r>
    </w:p>
    <w:p w:rsidR="00F03AE6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6162 S. Willow Drive</w:t>
      </w:r>
      <w:r w:rsidR="00D80288" w:rsidRPr="005917EA">
        <w:rPr>
          <w:rFonts w:ascii="Arial" w:hAnsi="Arial"/>
          <w:sz w:val="18"/>
          <w:szCs w:val="18"/>
        </w:rPr>
        <w:t xml:space="preserve">, </w:t>
      </w:r>
      <w:r w:rsidR="00F03AE6" w:rsidRPr="005917EA">
        <w:rPr>
          <w:rFonts w:ascii="Arial" w:hAnsi="Arial"/>
          <w:sz w:val="18"/>
          <w:szCs w:val="18"/>
        </w:rPr>
        <w:t xml:space="preserve">Suite </w:t>
      </w:r>
      <w:r w:rsidRPr="005917EA">
        <w:rPr>
          <w:rFonts w:ascii="Arial" w:hAnsi="Arial"/>
          <w:sz w:val="18"/>
          <w:szCs w:val="18"/>
        </w:rPr>
        <w:t>620</w:t>
      </w:r>
    </w:p>
    <w:p w:rsidR="00641B25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Greenwood Village, CO 80111</w:t>
      </w:r>
    </w:p>
    <w:p w:rsidR="00C743FD" w:rsidRPr="005917EA" w:rsidRDefault="00C743FD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Via email BrianHoran@GallowayUS.com</w:t>
      </w:r>
    </w:p>
    <w:p w:rsidR="00641B25" w:rsidRPr="005917EA" w:rsidRDefault="00641B25" w:rsidP="00641B25">
      <w:pPr>
        <w:pStyle w:val="InsideAddress"/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pStyle w:val="InsideAddress"/>
        <w:rPr>
          <w:rFonts w:ascii="Arial" w:hAnsi="Arial" w:cs="Arial"/>
          <w:b/>
          <w:sz w:val="18"/>
          <w:szCs w:val="18"/>
          <w:highlight w:val="yellow"/>
        </w:rPr>
      </w:pPr>
      <w:r w:rsidRPr="005917EA">
        <w:rPr>
          <w:rFonts w:ascii="Arial" w:hAnsi="Arial" w:cs="Arial"/>
          <w:b/>
          <w:sz w:val="18"/>
          <w:szCs w:val="18"/>
        </w:rPr>
        <w:t>Re:</w:t>
      </w:r>
      <w:r w:rsidRPr="005917EA">
        <w:rPr>
          <w:rFonts w:ascii="Arial" w:hAnsi="Arial" w:cs="Arial"/>
          <w:b/>
          <w:sz w:val="18"/>
          <w:szCs w:val="18"/>
        </w:rPr>
        <w:tab/>
      </w:r>
      <w:r w:rsidR="00C743FD" w:rsidRPr="005917EA">
        <w:rPr>
          <w:rFonts w:ascii="Arial" w:hAnsi="Arial" w:cs="Arial"/>
          <w:b/>
          <w:sz w:val="18"/>
          <w:szCs w:val="18"/>
        </w:rPr>
        <w:t>Gibso</w:t>
      </w:r>
      <w:r w:rsidR="000D4A55">
        <w:rPr>
          <w:rFonts w:ascii="Arial" w:hAnsi="Arial" w:cs="Arial"/>
          <w:b/>
          <w:sz w:val="18"/>
          <w:szCs w:val="18"/>
        </w:rPr>
        <w:t xml:space="preserve">n &amp; </w:t>
      </w:r>
      <w:r w:rsidR="00C743FD" w:rsidRPr="005917EA">
        <w:rPr>
          <w:rFonts w:ascii="Arial" w:hAnsi="Arial" w:cs="Arial"/>
          <w:b/>
          <w:sz w:val="18"/>
          <w:szCs w:val="18"/>
        </w:rPr>
        <w:t>Yale Commercial</w:t>
      </w:r>
      <w:r w:rsidR="000859A2" w:rsidRPr="005917EA">
        <w:rPr>
          <w:rFonts w:ascii="Arial" w:hAnsi="Arial" w:cs="Arial"/>
          <w:b/>
          <w:sz w:val="18"/>
          <w:szCs w:val="18"/>
        </w:rPr>
        <w:t xml:space="preserve"> </w:t>
      </w:r>
      <w:r w:rsidR="00A82F54" w:rsidRPr="005917EA">
        <w:rPr>
          <w:rFonts w:ascii="Arial" w:hAnsi="Arial" w:cs="Arial"/>
          <w:b/>
          <w:sz w:val="18"/>
          <w:szCs w:val="18"/>
        </w:rPr>
        <w:t>Traffic Impact Study</w:t>
      </w:r>
    </w:p>
    <w:p w:rsidR="00641B25" w:rsidRPr="005917EA" w:rsidRDefault="00641B25" w:rsidP="00641B25">
      <w:pPr>
        <w:pStyle w:val="InsideAddress"/>
        <w:rPr>
          <w:rFonts w:ascii="Arial" w:hAnsi="Arial" w:cs="Arial"/>
          <w:b/>
          <w:sz w:val="18"/>
          <w:szCs w:val="18"/>
        </w:rPr>
      </w:pPr>
      <w:r w:rsidRPr="005917EA">
        <w:rPr>
          <w:rFonts w:ascii="Arial" w:hAnsi="Arial" w:cs="Arial"/>
          <w:b/>
          <w:sz w:val="18"/>
          <w:szCs w:val="18"/>
        </w:rPr>
        <w:tab/>
      </w:r>
      <w:r w:rsidR="00A522D0" w:rsidRPr="005917EA">
        <w:rPr>
          <w:rFonts w:ascii="Arial" w:hAnsi="Arial" w:cs="Arial"/>
          <w:b/>
          <w:sz w:val="18"/>
          <w:szCs w:val="18"/>
        </w:rPr>
        <w:t>5200 Gibson SE</w:t>
      </w:r>
      <w:r w:rsidR="00BD5AC6" w:rsidRPr="005917EA">
        <w:rPr>
          <w:rFonts w:ascii="Arial" w:hAnsi="Arial" w:cs="Arial"/>
          <w:b/>
          <w:sz w:val="18"/>
          <w:szCs w:val="18"/>
        </w:rPr>
        <w:t xml:space="preserve"> &amp; </w:t>
      </w:r>
      <w:r w:rsidR="00A522D0" w:rsidRPr="005917EA">
        <w:rPr>
          <w:rFonts w:ascii="Arial" w:hAnsi="Arial" w:cs="Arial"/>
          <w:b/>
          <w:sz w:val="18"/>
          <w:szCs w:val="18"/>
        </w:rPr>
        <w:t>2121 Yale SE</w:t>
      </w:r>
    </w:p>
    <w:p w:rsidR="00641B25" w:rsidRPr="005917EA" w:rsidRDefault="00F27AB6" w:rsidP="00641B25">
      <w:pPr>
        <w:pStyle w:val="InsideAddress"/>
        <w:ind w:firstLine="720"/>
        <w:rPr>
          <w:rFonts w:ascii="Arial" w:hAnsi="Arial" w:cs="Arial"/>
          <w:b/>
          <w:sz w:val="18"/>
          <w:szCs w:val="18"/>
        </w:rPr>
      </w:pPr>
      <w:r w:rsidRPr="005917EA">
        <w:rPr>
          <w:rFonts w:ascii="Arial" w:hAnsi="Arial" w:cs="Arial"/>
          <w:b/>
          <w:sz w:val="18"/>
          <w:szCs w:val="18"/>
        </w:rPr>
        <w:t xml:space="preserve">Traffic Impact Study, </w:t>
      </w:r>
      <w:r w:rsidR="000859A2" w:rsidRPr="005917EA">
        <w:rPr>
          <w:rFonts w:ascii="Arial" w:hAnsi="Arial" w:cs="Arial"/>
          <w:b/>
          <w:sz w:val="18"/>
          <w:szCs w:val="18"/>
        </w:rPr>
        <w:t>Final receive</w:t>
      </w:r>
      <w:r w:rsidR="006E56E3" w:rsidRPr="005917EA">
        <w:rPr>
          <w:rFonts w:ascii="Arial" w:hAnsi="Arial" w:cs="Arial"/>
          <w:b/>
          <w:sz w:val="18"/>
          <w:szCs w:val="18"/>
        </w:rPr>
        <w:t>d</w:t>
      </w:r>
      <w:r w:rsidR="000859A2" w:rsidRPr="005917EA">
        <w:rPr>
          <w:rFonts w:ascii="Arial" w:hAnsi="Arial" w:cs="Arial"/>
          <w:b/>
          <w:sz w:val="18"/>
          <w:szCs w:val="18"/>
        </w:rPr>
        <w:t xml:space="preserve"> </w:t>
      </w:r>
      <w:r w:rsidR="00E56DCE">
        <w:rPr>
          <w:rFonts w:ascii="Arial" w:hAnsi="Arial" w:cs="Arial"/>
          <w:b/>
          <w:sz w:val="18"/>
          <w:szCs w:val="18"/>
        </w:rPr>
        <w:t>3/15/2022</w:t>
      </w:r>
    </w:p>
    <w:p w:rsidR="00641B25" w:rsidRPr="005917EA" w:rsidRDefault="00641B25" w:rsidP="00641B25">
      <w:pPr>
        <w:pStyle w:val="InsideAddress"/>
        <w:rPr>
          <w:rFonts w:ascii="Arial" w:hAnsi="Arial" w:cs="Arial"/>
          <w:b/>
          <w:sz w:val="18"/>
          <w:szCs w:val="18"/>
          <w:highlight w:val="yellow"/>
        </w:rPr>
      </w:pPr>
      <w:r w:rsidRPr="005917EA">
        <w:rPr>
          <w:rFonts w:ascii="Arial" w:hAnsi="Arial" w:cs="Arial"/>
          <w:sz w:val="18"/>
          <w:szCs w:val="18"/>
        </w:rPr>
        <w:tab/>
      </w:r>
      <w:r w:rsidR="00F27AB6" w:rsidRPr="005917EA">
        <w:rPr>
          <w:rFonts w:ascii="Arial" w:hAnsi="Arial" w:cs="Arial"/>
          <w:b/>
          <w:sz w:val="18"/>
          <w:szCs w:val="18"/>
        </w:rPr>
        <w:t>HT#</w:t>
      </w:r>
      <w:r w:rsidR="00C743FD" w:rsidRPr="005917EA">
        <w:rPr>
          <w:rFonts w:ascii="Arial" w:hAnsi="Arial" w:cs="Arial"/>
          <w:b/>
          <w:sz w:val="18"/>
          <w:szCs w:val="18"/>
        </w:rPr>
        <w:t>M15D021</w:t>
      </w:r>
      <w:r w:rsidR="00F27AB6" w:rsidRPr="005917EA">
        <w:rPr>
          <w:rFonts w:ascii="Arial" w:hAnsi="Arial" w:cs="Arial"/>
          <w:b/>
          <w:sz w:val="18"/>
          <w:szCs w:val="18"/>
        </w:rPr>
        <w:t xml:space="preserve">, </w:t>
      </w:r>
      <w:r w:rsidR="000859A2" w:rsidRPr="005917EA">
        <w:rPr>
          <w:rFonts w:ascii="Arial" w:hAnsi="Arial" w:cs="Arial"/>
          <w:b/>
          <w:sz w:val="18"/>
          <w:szCs w:val="18"/>
        </w:rPr>
        <w:t xml:space="preserve">Engineer seal </w:t>
      </w:r>
      <w:r w:rsidR="00E56DCE">
        <w:rPr>
          <w:rFonts w:ascii="Arial" w:hAnsi="Arial" w:cs="Arial"/>
          <w:b/>
          <w:sz w:val="18"/>
          <w:szCs w:val="18"/>
        </w:rPr>
        <w:t>3/14/2022</w:t>
      </w:r>
    </w:p>
    <w:p w:rsidR="00641B25" w:rsidRPr="005917EA" w:rsidRDefault="00641B25" w:rsidP="00641B25">
      <w:pPr>
        <w:pStyle w:val="ReferenceLine"/>
        <w:spacing w:after="0"/>
        <w:rPr>
          <w:rFonts w:ascii="Arial" w:hAnsi="Arial" w:cs="Arial"/>
          <w:sz w:val="18"/>
          <w:szCs w:val="18"/>
        </w:rPr>
      </w:pPr>
    </w:p>
    <w:p w:rsidR="00236CA6" w:rsidRPr="005917EA" w:rsidRDefault="00641B25" w:rsidP="002E390A">
      <w:pPr>
        <w:pStyle w:val="InsideAddress"/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 xml:space="preserve">Dear Mr. </w:t>
      </w:r>
      <w:r w:rsidR="00C743FD" w:rsidRPr="005917EA">
        <w:rPr>
          <w:rFonts w:ascii="Arial" w:hAnsi="Arial" w:cs="Arial"/>
          <w:sz w:val="18"/>
          <w:szCs w:val="18"/>
        </w:rPr>
        <w:t>Horan</w:t>
      </w:r>
      <w:r w:rsidRPr="005917EA">
        <w:rPr>
          <w:rFonts w:ascii="Arial" w:hAnsi="Arial" w:cs="Arial"/>
          <w:sz w:val="18"/>
          <w:szCs w:val="18"/>
        </w:rPr>
        <w:t>,</w:t>
      </w:r>
    </w:p>
    <w:p w:rsidR="002E390A" w:rsidRPr="005917EA" w:rsidRDefault="002E390A" w:rsidP="002E390A">
      <w:pPr>
        <w:pStyle w:val="InsideAddress"/>
        <w:rPr>
          <w:rFonts w:ascii="Arial" w:hAnsi="Arial" w:cs="Arial"/>
          <w:sz w:val="18"/>
          <w:szCs w:val="18"/>
        </w:rPr>
      </w:pPr>
    </w:p>
    <w:p w:rsidR="006E56E3" w:rsidRPr="005917EA" w:rsidRDefault="002E390A" w:rsidP="00E52005">
      <w:pPr>
        <w:pStyle w:val="InsideAddress"/>
        <w:spacing w:line="288" w:lineRule="auto"/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 xml:space="preserve">The City of Albuquerque Planning Transportation Department has reviewed the </w:t>
      </w:r>
      <w:r w:rsidR="000876A1" w:rsidRPr="005917EA">
        <w:rPr>
          <w:rFonts w:ascii="Arial" w:hAnsi="Arial" w:cs="Arial"/>
          <w:sz w:val="18"/>
          <w:szCs w:val="18"/>
        </w:rPr>
        <w:t xml:space="preserve">Gibson </w:t>
      </w:r>
      <w:r w:rsidR="000D4A55">
        <w:rPr>
          <w:rFonts w:ascii="Arial" w:hAnsi="Arial" w:cs="Arial"/>
          <w:sz w:val="18"/>
          <w:szCs w:val="18"/>
        </w:rPr>
        <w:t xml:space="preserve">&amp; </w:t>
      </w:r>
      <w:r w:rsidR="000876A1" w:rsidRPr="005917EA">
        <w:rPr>
          <w:rFonts w:ascii="Arial" w:hAnsi="Arial" w:cs="Arial"/>
          <w:sz w:val="18"/>
          <w:szCs w:val="18"/>
        </w:rPr>
        <w:t>Yale Commercial Traffic</w:t>
      </w:r>
      <w:r w:rsidRPr="005917EA">
        <w:rPr>
          <w:rFonts w:ascii="Arial" w:hAnsi="Arial" w:cs="Arial"/>
          <w:sz w:val="18"/>
          <w:szCs w:val="18"/>
        </w:rPr>
        <w:t xml:space="preserve"> Impact Study dated </w:t>
      </w:r>
      <w:r w:rsidR="00E56DCE">
        <w:rPr>
          <w:rFonts w:ascii="Arial" w:hAnsi="Arial" w:cs="Arial"/>
          <w:sz w:val="18"/>
          <w:szCs w:val="18"/>
        </w:rPr>
        <w:t>3/14/2022</w:t>
      </w:r>
      <w:r w:rsidRPr="005917EA">
        <w:rPr>
          <w:rFonts w:ascii="Arial" w:hAnsi="Arial" w:cs="Arial"/>
          <w:sz w:val="18"/>
          <w:szCs w:val="18"/>
        </w:rPr>
        <w:t>.  The City h</w:t>
      </w:r>
      <w:r w:rsidR="008A539C">
        <w:rPr>
          <w:rFonts w:ascii="Arial" w:hAnsi="Arial" w:cs="Arial"/>
          <w:sz w:val="18"/>
          <w:szCs w:val="18"/>
        </w:rPr>
        <w:t>as approved the Traffic Impact Study</w:t>
      </w:r>
      <w:r w:rsidRPr="005917EA">
        <w:rPr>
          <w:rFonts w:ascii="Arial" w:hAnsi="Arial" w:cs="Arial"/>
          <w:sz w:val="18"/>
          <w:szCs w:val="18"/>
        </w:rPr>
        <w:t>.</w:t>
      </w:r>
      <w:r w:rsidR="00E630B4" w:rsidRPr="005917EA">
        <w:rPr>
          <w:rFonts w:ascii="Arial" w:hAnsi="Arial" w:cs="Arial"/>
          <w:sz w:val="18"/>
          <w:szCs w:val="18"/>
        </w:rPr>
        <w:t xml:space="preserve"> </w:t>
      </w:r>
    </w:p>
    <w:p w:rsidR="00A76FB9" w:rsidRPr="005917EA" w:rsidRDefault="00A76FB9" w:rsidP="00E52005">
      <w:pPr>
        <w:pStyle w:val="InsideAddress"/>
        <w:spacing w:line="288" w:lineRule="auto"/>
        <w:rPr>
          <w:rFonts w:ascii="Arial" w:hAnsi="Arial" w:cs="Arial"/>
          <w:sz w:val="18"/>
          <w:szCs w:val="18"/>
        </w:rPr>
      </w:pPr>
    </w:p>
    <w:p w:rsidR="008A539C" w:rsidRPr="008A539C" w:rsidRDefault="008A539C" w:rsidP="008A539C">
      <w:pPr>
        <w:pStyle w:val="BodyText"/>
        <w:rPr>
          <w:rFonts w:ascii="Arial" w:hAnsi="Arial" w:cs="Arial"/>
          <w:sz w:val="18"/>
          <w:szCs w:val="18"/>
        </w:rPr>
      </w:pPr>
      <w:r w:rsidRPr="008A539C">
        <w:rPr>
          <w:rFonts w:ascii="Arial" w:hAnsi="Arial" w:cs="Arial"/>
          <w:sz w:val="18"/>
          <w:szCs w:val="18"/>
        </w:rPr>
        <w:t xml:space="preserve">The Traffic Impact </w:t>
      </w:r>
      <w:r>
        <w:rPr>
          <w:rFonts w:ascii="Arial" w:hAnsi="Arial" w:cs="Arial"/>
          <w:sz w:val="18"/>
          <w:szCs w:val="18"/>
        </w:rPr>
        <w:t>Study</w:t>
      </w:r>
      <w:r w:rsidRPr="008A539C">
        <w:rPr>
          <w:rFonts w:ascii="Arial" w:hAnsi="Arial" w:cs="Arial"/>
          <w:sz w:val="18"/>
          <w:szCs w:val="18"/>
        </w:rPr>
        <w:t xml:space="preserve"> shall be valid for a period of three years.  Should significant modifications to the approved development proposal occur, the approved study shall be revised to incorporate the changes.</w:t>
      </w:r>
    </w:p>
    <w:p w:rsidR="00236CA6" w:rsidRPr="005917EA" w:rsidRDefault="00236CA6" w:rsidP="00E52005">
      <w:pPr>
        <w:pStyle w:val="BodyText"/>
        <w:spacing w:line="288" w:lineRule="auto"/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>If you have any questions, please feel free to contact me at (505) 924-</w:t>
      </w:r>
      <w:r w:rsidR="00303701" w:rsidRPr="005917EA">
        <w:rPr>
          <w:rFonts w:ascii="Arial" w:hAnsi="Arial" w:cs="Arial"/>
          <w:sz w:val="18"/>
          <w:szCs w:val="18"/>
        </w:rPr>
        <w:t>3362</w:t>
      </w:r>
      <w:r w:rsidRPr="005917EA">
        <w:rPr>
          <w:rFonts w:ascii="Arial" w:hAnsi="Arial" w:cs="Arial"/>
          <w:sz w:val="18"/>
          <w:szCs w:val="18"/>
        </w:rPr>
        <w:t>.</w:t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>Sincerely,</w:t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  <w:r w:rsidRPr="005917EA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Matt Grush, P.E., PTOE</w:t>
      </w: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Senior Engineer</w:t>
      </w: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City of Albuquerque</w:t>
      </w: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Planning Department</w:t>
      </w:r>
    </w:p>
    <w:p w:rsidR="00641B25" w:rsidRPr="005917EA" w:rsidRDefault="00641B25" w:rsidP="00641B25">
      <w:pPr>
        <w:tabs>
          <w:tab w:val="left" w:pos="540"/>
        </w:tabs>
        <w:rPr>
          <w:rFonts w:ascii="Arial" w:hAnsi="Arial"/>
          <w:sz w:val="18"/>
          <w:szCs w:val="18"/>
        </w:rPr>
      </w:pPr>
      <w:r w:rsidRPr="005917EA">
        <w:rPr>
          <w:rFonts w:ascii="Arial" w:hAnsi="Arial"/>
          <w:sz w:val="18"/>
          <w:szCs w:val="18"/>
        </w:rPr>
        <w:t>Development Review Services</w:t>
      </w: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5917EA" w:rsidRDefault="00641B25" w:rsidP="00641B25">
      <w:pPr>
        <w:rPr>
          <w:rFonts w:ascii="Arial" w:hAnsi="Arial" w:cs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 xml:space="preserve">via: </w:t>
      </w:r>
      <w:r w:rsidRPr="005917EA">
        <w:rPr>
          <w:rFonts w:ascii="Arial" w:hAnsi="Arial" w:cs="Arial"/>
          <w:sz w:val="18"/>
          <w:szCs w:val="18"/>
        </w:rPr>
        <w:tab/>
        <w:t>email</w:t>
      </w:r>
    </w:p>
    <w:p w:rsidR="00641B25" w:rsidRPr="005917EA" w:rsidRDefault="00641B25" w:rsidP="00641B25">
      <w:pPr>
        <w:rPr>
          <w:rFonts w:ascii="Arial" w:hAnsi="Arial"/>
          <w:sz w:val="18"/>
          <w:szCs w:val="18"/>
        </w:rPr>
      </w:pPr>
      <w:r w:rsidRPr="005917EA">
        <w:rPr>
          <w:rFonts w:ascii="Arial" w:hAnsi="Arial" w:cs="Arial"/>
          <w:sz w:val="18"/>
          <w:szCs w:val="18"/>
        </w:rPr>
        <w:t>C:</w:t>
      </w:r>
      <w:r w:rsidRPr="005917EA">
        <w:rPr>
          <w:rFonts w:ascii="Arial" w:hAnsi="Arial" w:cs="Arial"/>
          <w:sz w:val="18"/>
          <w:szCs w:val="18"/>
        </w:rPr>
        <w:tab/>
        <w:t>Applicant, File</w:t>
      </w:r>
      <w:bookmarkStart w:id="0" w:name="_GoBack"/>
      <w:bookmarkEnd w:id="0"/>
    </w:p>
    <w:sectPr w:rsidR="00641B25" w:rsidRPr="005917E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0AF" w:rsidRDefault="00DB70AF" w:rsidP="00D45A14">
      <w:r>
        <w:separator/>
      </w:r>
    </w:p>
  </w:endnote>
  <w:endnote w:type="continuationSeparator" w:id="0">
    <w:p w:rsidR="00DB70AF" w:rsidRDefault="00DB70AF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DF20B4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DF20B4">
          <w:rPr>
            <w:rFonts w:asciiTheme="minorHAnsi" w:hAnsiTheme="minorHAnsi" w:cstheme="minorHAnsi"/>
            <w:sz w:val="16"/>
            <w:szCs w:val="16"/>
          </w:rPr>
          <w:t xml:space="preserve">Gibson </w:t>
        </w:r>
        <w:r w:rsidR="000D4A55">
          <w:rPr>
            <w:rFonts w:asciiTheme="minorHAnsi" w:hAnsiTheme="minorHAnsi" w:cstheme="minorHAnsi"/>
            <w:sz w:val="16"/>
            <w:szCs w:val="16"/>
          </w:rPr>
          <w:t xml:space="preserve">&amp; </w:t>
        </w:r>
        <w:r w:rsidRPr="00DF20B4">
          <w:rPr>
            <w:rFonts w:asciiTheme="minorHAnsi" w:hAnsiTheme="minorHAnsi" w:cstheme="minorHAnsi"/>
            <w:sz w:val="16"/>
            <w:szCs w:val="16"/>
          </w:rPr>
          <w:t>Yale Commercial Traffic Impact Study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0AF" w:rsidRDefault="00DB70AF" w:rsidP="00D45A14">
      <w:r>
        <w:separator/>
      </w:r>
    </w:p>
  </w:footnote>
  <w:footnote w:type="continuationSeparator" w:id="0">
    <w:p w:rsidR="00DB70AF" w:rsidRDefault="00DB70AF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80039F" w:rsidRPr="00371A6D" w:rsidRDefault="0080039F" w:rsidP="0080039F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33531"/>
    <w:multiLevelType w:val="hybridMultilevel"/>
    <w:tmpl w:val="C7A0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8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4"/>
  </w:num>
  <w:num w:numId="14">
    <w:abstractNumId w:val="27"/>
  </w:num>
  <w:num w:numId="15">
    <w:abstractNumId w:val="26"/>
  </w:num>
  <w:num w:numId="16">
    <w:abstractNumId w:val="11"/>
  </w:num>
  <w:num w:numId="17">
    <w:abstractNumId w:val="10"/>
  </w:num>
  <w:num w:numId="18">
    <w:abstractNumId w:val="29"/>
  </w:num>
  <w:num w:numId="19">
    <w:abstractNumId w:val="16"/>
  </w:num>
  <w:num w:numId="20">
    <w:abstractNumId w:val="18"/>
  </w:num>
  <w:num w:numId="21">
    <w:abstractNumId w:val="22"/>
  </w:num>
  <w:num w:numId="22">
    <w:abstractNumId w:val="1"/>
  </w:num>
  <w:num w:numId="23">
    <w:abstractNumId w:val="20"/>
  </w:num>
  <w:num w:numId="24">
    <w:abstractNumId w:val="5"/>
  </w:num>
  <w:num w:numId="25">
    <w:abstractNumId w:val="15"/>
  </w:num>
  <w:num w:numId="26">
    <w:abstractNumId w:val="17"/>
  </w:num>
  <w:num w:numId="27">
    <w:abstractNumId w:val="21"/>
  </w:num>
  <w:num w:numId="28">
    <w:abstractNumId w:val="25"/>
  </w:num>
  <w:num w:numId="29">
    <w:abstractNumId w:val="30"/>
  </w:num>
  <w:num w:numId="30">
    <w:abstractNumId w:val="2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59A2"/>
    <w:rsid w:val="00086D7E"/>
    <w:rsid w:val="00087557"/>
    <w:rsid w:val="000876A1"/>
    <w:rsid w:val="000A3772"/>
    <w:rsid w:val="000C0088"/>
    <w:rsid w:val="000C1C10"/>
    <w:rsid w:val="000D4A55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36CA6"/>
    <w:rsid w:val="002744F7"/>
    <w:rsid w:val="002B3EFF"/>
    <w:rsid w:val="002B6FBA"/>
    <w:rsid w:val="002D4025"/>
    <w:rsid w:val="002D44D2"/>
    <w:rsid w:val="002D64B8"/>
    <w:rsid w:val="002E048D"/>
    <w:rsid w:val="002E390A"/>
    <w:rsid w:val="002F6168"/>
    <w:rsid w:val="00303701"/>
    <w:rsid w:val="00305235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C4953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A502D"/>
    <w:rsid w:val="004B41BB"/>
    <w:rsid w:val="004B57BF"/>
    <w:rsid w:val="004B5B19"/>
    <w:rsid w:val="004B5B8D"/>
    <w:rsid w:val="004B78FE"/>
    <w:rsid w:val="004C24B5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78C4"/>
    <w:rsid w:val="00560FA9"/>
    <w:rsid w:val="00564BF3"/>
    <w:rsid w:val="00570465"/>
    <w:rsid w:val="00580AAE"/>
    <w:rsid w:val="00587733"/>
    <w:rsid w:val="00587C00"/>
    <w:rsid w:val="005917EA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3EEE"/>
    <w:rsid w:val="00687B5D"/>
    <w:rsid w:val="00692513"/>
    <w:rsid w:val="006C5EBD"/>
    <w:rsid w:val="006C6B9D"/>
    <w:rsid w:val="006E56E3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44F72"/>
    <w:rsid w:val="00747B43"/>
    <w:rsid w:val="0075329C"/>
    <w:rsid w:val="007539EE"/>
    <w:rsid w:val="00766E17"/>
    <w:rsid w:val="00791719"/>
    <w:rsid w:val="00793C17"/>
    <w:rsid w:val="007948A2"/>
    <w:rsid w:val="007959B2"/>
    <w:rsid w:val="007A2DB1"/>
    <w:rsid w:val="007C4095"/>
    <w:rsid w:val="007D29CC"/>
    <w:rsid w:val="007E549B"/>
    <w:rsid w:val="0080013A"/>
    <w:rsid w:val="0080039F"/>
    <w:rsid w:val="00827284"/>
    <w:rsid w:val="00827BEC"/>
    <w:rsid w:val="00836414"/>
    <w:rsid w:val="00847272"/>
    <w:rsid w:val="00850A27"/>
    <w:rsid w:val="008A539C"/>
    <w:rsid w:val="008D1201"/>
    <w:rsid w:val="008E00E4"/>
    <w:rsid w:val="008E38B8"/>
    <w:rsid w:val="008F16BA"/>
    <w:rsid w:val="008F6AB0"/>
    <w:rsid w:val="00920568"/>
    <w:rsid w:val="00921B03"/>
    <w:rsid w:val="009223C0"/>
    <w:rsid w:val="00930054"/>
    <w:rsid w:val="0093706D"/>
    <w:rsid w:val="009448EE"/>
    <w:rsid w:val="00950E4D"/>
    <w:rsid w:val="00961CE2"/>
    <w:rsid w:val="00974169"/>
    <w:rsid w:val="009815E1"/>
    <w:rsid w:val="00986575"/>
    <w:rsid w:val="009A2348"/>
    <w:rsid w:val="009B29C0"/>
    <w:rsid w:val="009C5574"/>
    <w:rsid w:val="009C6FBB"/>
    <w:rsid w:val="009D330A"/>
    <w:rsid w:val="009D400A"/>
    <w:rsid w:val="009D45AE"/>
    <w:rsid w:val="009D7D8A"/>
    <w:rsid w:val="009E527E"/>
    <w:rsid w:val="009F7147"/>
    <w:rsid w:val="00A005EC"/>
    <w:rsid w:val="00A01E9F"/>
    <w:rsid w:val="00A05629"/>
    <w:rsid w:val="00A134AC"/>
    <w:rsid w:val="00A141AC"/>
    <w:rsid w:val="00A273D3"/>
    <w:rsid w:val="00A416B3"/>
    <w:rsid w:val="00A4736C"/>
    <w:rsid w:val="00A522D0"/>
    <w:rsid w:val="00A561EA"/>
    <w:rsid w:val="00A610BD"/>
    <w:rsid w:val="00A6589C"/>
    <w:rsid w:val="00A717E5"/>
    <w:rsid w:val="00A76FB9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5AC6"/>
    <w:rsid w:val="00BF468A"/>
    <w:rsid w:val="00C003EC"/>
    <w:rsid w:val="00C029A8"/>
    <w:rsid w:val="00C11848"/>
    <w:rsid w:val="00C12EBE"/>
    <w:rsid w:val="00C16256"/>
    <w:rsid w:val="00C23EED"/>
    <w:rsid w:val="00C334A5"/>
    <w:rsid w:val="00C3535F"/>
    <w:rsid w:val="00C46A57"/>
    <w:rsid w:val="00C56576"/>
    <w:rsid w:val="00C619D1"/>
    <w:rsid w:val="00C61B65"/>
    <w:rsid w:val="00C65673"/>
    <w:rsid w:val="00C743FD"/>
    <w:rsid w:val="00C950A6"/>
    <w:rsid w:val="00CA13D4"/>
    <w:rsid w:val="00CA7934"/>
    <w:rsid w:val="00CB4CF6"/>
    <w:rsid w:val="00CD0EDE"/>
    <w:rsid w:val="00CE48F4"/>
    <w:rsid w:val="00CF245A"/>
    <w:rsid w:val="00D205C8"/>
    <w:rsid w:val="00D44ADD"/>
    <w:rsid w:val="00D45A14"/>
    <w:rsid w:val="00D47F84"/>
    <w:rsid w:val="00D658B2"/>
    <w:rsid w:val="00D74698"/>
    <w:rsid w:val="00D80288"/>
    <w:rsid w:val="00D90DD7"/>
    <w:rsid w:val="00DA5C13"/>
    <w:rsid w:val="00DB70AF"/>
    <w:rsid w:val="00DC0151"/>
    <w:rsid w:val="00DC104A"/>
    <w:rsid w:val="00DE7085"/>
    <w:rsid w:val="00DE7E81"/>
    <w:rsid w:val="00DF20B4"/>
    <w:rsid w:val="00E01113"/>
    <w:rsid w:val="00E23C78"/>
    <w:rsid w:val="00E250F3"/>
    <w:rsid w:val="00E324CA"/>
    <w:rsid w:val="00E416D2"/>
    <w:rsid w:val="00E42949"/>
    <w:rsid w:val="00E47F5D"/>
    <w:rsid w:val="00E47FC6"/>
    <w:rsid w:val="00E52005"/>
    <w:rsid w:val="00E54A50"/>
    <w:rsid w:val="00E56DCE"/>
    <w:rsid w:val="00E57F1F"/>
    <w:rsid w:val="00E630B4"/>
    <w:rsid w:val="00E74B46"/>
    <w:rsid w:val="00E7593F"/>
    <w:rsid w:val="00E82ABF"/>
    <w:rsid w:val="00E82D1F"/>
    <w:rsid w:val="00E867E4"/>
    <w:rsid w:val="00E924CB"/>
    <w:rsid w:val="00E974DB"/>
    <w:rsid w:val="00EA626D"/>
    <w:rsid w:val="00EA6EBE"/>
    <w:rsid w:val="00EB3779"/>
    <w:rsid w:val="00EC7F85"/>
    <w:rsid w:val="00ED1DBC"/>
    <w:rsid w:val="00ED2486"/>
    <w:rsid w:val="00ED47B9"/>
    <w:rsid w:val="00EE2510"/>
    <w:rsid w:val="00F03AE6"/>
    <w:rsid w:val="00F06635"/>
    <w:rsid w:val="00F1367F"/>
    <w:rsid w:val="00F14D43"/>
    <w:rsid w:val="00F27AB6"/>
    <w:rsid w:val="00F31CC2"/>
    <w:rsid w:val="00F54458"/>
    <w:rsid w:val="00F73CA8"/>
    <w:rsid w:val="00F75CCD"/>
    <w:rsid w:val="00F83C38"/>
    <w:rsid w:val="00F852D9"/>
    <w:rsid w:val="00F87F73"/>
    <w:rsid w:val="00F92C12"/>
    <w:rsid w:val="00FA34C9"/>
    <w:rsid w:val="00FA4C6E"/>
    <w:rsid w:val="00FB1617"/>
    <w:rsid w:val="00FB3F5B"/>
    <w:rsid w:val="00FC441A"/>
    <w:rsid w:val="00FD23A4"/>
    <w:rsid w:val="00FE3A7C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22104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FD03-546D-4369-A6C5-7452D08A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Peterson;Dana M.</dc:creator>
  <cp:lastModifiedBy>Grush, Matthew P.</cp:lastModifiedBy>
  <cp:revision>17</cp:revision>
  <cp:lastPrinted>2022-03-15T19:48:00Z</cp:lastPrinted>
  <dcterms:created xsi:type="dcterms:W3CDTF">2021-12-14T18:09:00Z</dcterms:created>
  <dcterms:modified xsi:type="dcterms:W3CDTF">2022-03-15T19:49:00Z</dcterms:modified>
</cp:coreProperties>
</file>